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i w:val="1"/>
          <w:rtl w:val="0"/>
        </w:rPr>
        <w:t xml:space="preserve">Tytuł pracy: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Imiona autorów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Opiekunowie pracy: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Jednostka: Klinika/Katedra/Koło naukowe, Uczelnia macierzysta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Słowa kluczowe: treść 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u w:val="single"/>
          <w:rtl w:val="0"/>
        </w:rPr>
        <w:t xml:space="preserve">Wstęp</w:t>
      </w:r>
      <w:r w:rsidDel="00000000" w:rsidR="00000000" w:rsidRPr="00000000">
        <w:rPr>
          <w:rtl w:val="0"/>
        </w:rPr>
        <w:t xml:space="preserve">: treść 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Opis przypadku: </w:t>
      </w:r>
      <w:r w:rsidDel="00000000" w:rsidR="00000000" w:rsidRPr="00000000">
        <w:rPr>
          <w:rtl w:val="0"/>
        </w:rPr>
        <w:t xml:space="preserve">treść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Wnioski</w:t>
      </w:r>
      <w:r w:rsidDel="00000000" w:rsidR="00000000" w:rsidRPr="00000000">
        <w:rPr>
          <w:rtl w:val="0"/>
        </w:rPr>
        <w:t xml:space="preserve">: treść 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Informacje dla Komitetu Organizacyjnego</w:t>
        <w:br w:type="textWrapping"/>
      </w:r>
      <w:r w:rsidDel="00000000" w:rsidR="00000000" w:rsidRPr="00000000">
        <w:rPr>
          <w:b w:val="1"/>
          <w:rtl w:val="0"/>
        </w:rPr>
        <w:t xml:space="preserve">Wybór dnia i motywu prezentowania: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Dzień 1 SESJE NAUKOWE: MOTYW PRZEWODNI ANATOMICZNY :</w:t>
      </w:r>
      <w:r w:rsidDel="00000000" w:rsidR="00000000" w:rsidRPr="00000000">
        <w:rPr>
          <w:rtl w:val="0"/>
        </w:rPr>
        <w:t xml:space="preserve"> </w:t>
        <w:br w:type="textWrapping"/>
        <w:t xml:space="preserve">(wpływ/przewidywany wpływ opisu przypadku na wybraną strukturę anatomiczną)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Dzień 2 SESJE NAUKOWE- MOTYW PRZEWODNI: FIZJOLOGICZNY: </w:t>
      </w:r>
      <w:r w:rsidDel="00000000" w:rsidR="00000000" w:rsidRPr="00000000">
        <w:rPr>
          <w:rtl w:val="0"/>
        </w:rPr>
        <w:br w:type="textWrapping"/>
        <w:t xml:space="preserve">(wpływ/przewidywany wpływ opisu przypadku na wybrany układ fizjologiczny)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